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7A4B" w14:textId="310D7F84" w:rsidR="006C2470" w:rsidRDefault="00DA6F64" w:rsidP="006C247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="0066015D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 xml:space="preserve"> </w:t>
      </w:r>
      <w:r w:rsidR="00394058" w:rsidRPr="00394058">
        <w:rPr>
          <w:b/>
          <w:sz w:val="28"/>
          <w:szCs w:val="28"/>
          <w:lang w:val="kk-KZ"/>
        </w:rPr>
        <w:t xml:space="preserve"> жылға арналған</w:t>
      </w:r>
    </w:p>
    <w:p w14:paraId="75CB56BA" w14:textId="7B3F922A" w:rsidR="004732FD" w:rsidRDefault="0066015D" w:rsidP="006C247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394058" w:rsidRPr="00394058">
        <w:rPr>
          <w:b/>
          <w:sz w:val="28"/>
          <w:szCs w:val="28"/>
          <w:lang w:val="kk-KZ"/>
        </w:rPr>
        <w:t>Степногорск қаласы, Тау-кен техникалық колледжі</w:t>
      </w:r>
      <w:r>
        <w:rPr>
          <w:b/>
          <w:sz w:val="28"/>
          <w:szCs w:val="28"/>
          <w:lang w:val="kk-KZ"/>
        </w:rPr>
        <w:t xml:space="preserve">» </w:t>
      </w:r>
      <w:r w:rsidR="00394058" w:rsidRPr="00394058">
        <w:rPr>
          <w:b/>
          <w:sz w:val="28"/>
          <w:szCs w:val="28"/>
          <w:lang w:val="kk-KZ"/>
        </w:rPr>
        <w:t xml:space="preserve"> МКҚК-ның мемлекеттік қызметтер бойынша есе</w:t>
      </w:r>
      <w:r>
        <w:rPr>
          <w:b/>
          <w:sz w:val="28"/>
          <w:szCs w:val="28"/>
          <w:lang w:val="kk-KZ"/>
        </w:rPr>
        <w:t>бі</w:t>
      </w:r>
    </w:p>
    <w:p w14:paraId="14CB025A" w14:textId="77777777" w:rsidR="006C2470" w:rsidRDefault="006C2470" w:rsidP="0079040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14:paraId="4B25F602" w14:textId="77777777" w:rsidR="00394058" w:rsidRPr="00394058" w:rsidRDefault="000F33F8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394058">
        <w:rPr>
          <w:b/>
          <w:color w:val="000000"/>
          <w:sz w:val="28"/>
          <w:szCs w:val="28"/>
          <w:lang w:val="kk-KZ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394058" w:rsidRPr="00394058">
        <w:rPr>
          <w:b/>
          <w:color w:val="000000"/>
          <w:sz w:val="28"/>
          <w:szCs w:val="28"/>
          <w:lang w:val="kk-KZ"/>
        </w:rPr>
        <w:t>Жалпы ережелер</w:t>
      </w:r>
    </w:p>
    <w:p w14:paraId="0A5B973A" w14:textId="36647586" w:rsidR="00394058" w:rsidRPr="00394058" w:rsidRDefault="00394058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1) </w:t>
      </w:r>
      <w:r w:rsidR="00F53400" w:rsidRPr="0066015D">
        <w:rPr>
          <w:i/>
          <w:iCs/>
          <w:color w:val="000000"/>
          <w:sz w:val="28"/>
          <w:szCs w:val="28"/>
          <w:lang w:val="kk-KZ"/>
        </w:rPr>
        <w:t>К</w:t>
      </w:r>
      <w:r w:rsidRPr="0066015D">
        <w:rPr>
          <w:i/>
          <w:iCs/>
          <w:color w:val="000000"/>
          <w:sz w:val="28"/>
          <w:szCs w:val="28"/>
          <w:lang w:val="kk-KZ"/>
        </w:rPr>
        <w:t>өрсетілетін қызметті берушілер туралы мәліметтер:</w:t>
      </w:r>
      <w:r w:rsidRPr="00394058">
        <w:rPr>
          <w:color w:val="000000"/>
          <w:sz w:val="28"/>
          <w:szCs w:val="28"/>
          <w:lang w:val="kk-KZ"/>
        </w:rPr>
        <w:t xml:space="preserve"> Ақмола облысы білім басқармасының жанындағы </w:t>
      </w:r>
      <w:r w:rsidR="0066015D">
        <w:rPr>
          <w:color w:val="000000"/>
          <w:sz w:val="28"/>
          <w:szCs w:val="28"/>
          <w:lang w:val="kk-KZ"/>
        </w:rPr>
        <w:t>«</w:t>
      </w:r>
      <w:r w:rsidRPr="00394058">
        <w:rPr>
          <w:color w:val="000000"/>
          <w:sz w:val="28"/>
          <w:szCs w:val="28"/>
          <w:lang w:val="kk-KZ"/>
        </w:rPr>
        <w:t>Степногорск қаласы, Тау-кен техникалық колледжі</w:t>
      </w:r>
      <w:r w:rsidR="0066015D">
        <w:rPr>
          <w:color w:val="000000"/>
          <w:sz w:val="28"/>
          <w:szCs w:val="28"/>
          <w:lang w:val="kk-KZ"/>
        </w:rPr>
        <w:t>»</w:t>
      </w:r>
      <w:r w:rsidRPr="00394058">
        <w:rPr>
          <w:color w:val="000000"/>
          <w:sz w:val="28"/>
          <w:szCs w:val="28"/>
          <w:lang w:val="kk-KZ"/>
        </w:rPr>
        <w:t xml:space="preserve"> МКҚК. Заңды мекен</w:t>
      </w:r>
      <w:r w:rsidR="00F53400">
        <w:rPr>
          <w:color w:val="000000"/>
          <w:sz w:val="28"/>
          <w:szCs w:val="28"/>
          <w:lang w:val="kk-KZ"/>
        </w:rPr>
        <w:t xml:space="preserve"> </w:t>
      </w:r>
      <w:r w:rsidRPr="00394058">
        <w:rPr>
          <w:color w:val="000000"/>
          <w:sz w:val="28"/>
          <w:szCs w:val="28"/>
          <w:lang w:val="kk-KZ"/>
        </w:rPr>
        <w:t xml:space="preserve">жайы </w:t>
      </w:r>
      <w:r w:rsidR="0066015D" w:rsidRPr="00394058">
        <w:rPr>
          <w:color w:val="000000"/>
          <w:sz w:val="28"/>
          <w:szCs w:val="28"/>
          <w:lang w:val="kk-KZ"/>
        </w:rPr>
        <w:t>ҚР</w:t>
      </w:r>
      <w:r w:rsidR="0066015D">
        <w:rPr>
          <w:color w:val="000000"/>
          <w:sz w:val="28"/>
          <w:szCs w:val="28"/>
          <w:lang w:val="kk-KZ"/>
        </w:rPr>
        <w:t>,</w:t>
      </w:r>
      <w:r w:rsidR="0066015D" w:rsidRPr="00394058">
        <w:rPr>
          <w:color w:val="000000"/>
          <w:sz w:val="28"/>
          <w:szCs w:val="28"/>
          <w:lang w:val="kk-KZ"/>
        </w:rPr>
        <w:t xml:space="preserve"> </w:t>
      </w:r>
      <w:r w:rsidRPr="00394058">
        <w:rPr>
          <w:color w:val="000000"/>
          <w:sz w:val="28"/>
          <w:szCs w:val="28"/>
          <w:lang w:val="kk-KZ"/>
        </w:rPr>
        <w:t>Ақмола облысы, Степногорск қаласы, 4 шағын ауданы, 47 ғимарат.</w:t>
      </w:r>
    </w:p>
    <w:p w14:paraId="76C54024" w14:textId="0075F7FB" w:rsidR="00394058" w:rsidRPr="00394058" w:rsidRDefault="00394058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 w:rsidRPr="00394058">
        <w:rPr>
          <w:color w:val="000000"/>
          <w:sz w:val="28"/>
          <w:szCs w:val="28"/>
          <w:lang w:val="kk-KZ"/>
        </w:rPr>
        <w:t xml:space="preserve">2) </w:t>
      </w:r>
      <w:r w:rsidR="0066015D" w:rsidRPr="0066015D">
        <w:rPr>
          <w:i/>
          <w:iCs/>
          <w:color w:val="000000"/>
          <w:sz w:val="28"/>
          <w:szCs w:val="28"/>
          <w:lang w:val="kk-KZ"/>
        </w:rPr>
        <w:t>М</w:t>
      </w:r>
      <w:r w:rsidRPr="0066015D">
        <w:rPr>
          <w:i/>
          <w:iCs/>
          <w:color w:val="000000"/>
          <w:sz w:val="28"/>
          <w:szCs w:val="28"/>
          <w:lang w:val="kk-KZ"/>
        </w:rPr>
        <w:t>емлекеттік көрсетілетін қызметтер туралы ақпарат:</w:t>
      </w:r>
    </w:p>
    <w:p w14:paraId="083AAE80" w14:textId="131B4D57" w:rsidR="00394058" w:rsidRPr="00394058" w:rsidRDefault="0066015D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</w:t>
      </w:r>
      <w:r w:rsidR="00394058" w:rsidRPr="00394058">
        <w:rPr>
          <w:color w:val="000000"/>
          <w:sz w:val="28"/>
          <w:szCs w:val="28"/>
          <w:lang w:val="kk-KZ"/>
        </w:rPr>
        <w:t>Тау-кен техникалық колледж</w:t>
      </w:r>
      <w:r w:rsidR="00F53400">
        <w:rPr>
          <w:color w:val="000000"/>
          <w:sz w:val="28"/>
          <w:szCs w:val="28"/>
          <w:lang w:val="kk-KZ"/>
        </w:rPr>
        <w:t>і, Степногорск қаласы</w:t>
      </w:r>
      <w:r>
        <w:rPr>
          <w:color w:val="000000"/>
          <w:sz w:val="28"/>
          <w:szCs w:val="28"/>
          <w:lang w:val="kk-KZ"/>
        </w:rPr>
        <w:t>»</w:t>
      </w:r>
      <w:r w:rsidR="00F53400">
        <w:rPr>
          <w:color w:val="000000"/>
          <w:sz w:val="28"/>
          <w:szCs w:val="28"/>
          <w:lang w:val="kk-KZ"/>
        </w:rPr>
        <w:t xml:space="preserve"> МКҚК-да 7</w:t>
      </w:r>
      <w:r w:rsidR="00394058" w:rsidRPr="00394058">
        <w:rPr>
          <w:color w:val="000000"/>
          <w:sz w:val="28"/>
          <w:szCs w:val="28"/>
          <w:lang w:val="kk-KZ"/>
        </w:rPr>
        <w:t xml:space="preserve"> мемлекеттік қызмет көрсетіледі.</w:t>
      </w:r>
    </w:p>
    <w:p w14:paraId="4E451D12" w14:textId="243A9F38" w:rsidR="00394058" w:rsidRPr="00394058" w:rsidRDefault="0066015D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="00F53400">
        <w:rPr>
          <w:color w:val="000000"/>
          <w:sz w:val="28"/>
          <w:szCs w:val="28"/>
          <w:lang w:val="kk-KZ"/>
        </w:rPr>
        <w:t>202</w:t>
      </w:r>
      <w:r>
        <w:rPr>
          <w:color w:val="000000"/>
          <w:sz w:val="28"/>
          <w:szCs w:val="28"/>
          <w:lang w:val="kk-KZ"/>
        </w:rPr>
        <w:t>4</w:t>
      </w:r>
      <w:r w:rsidR="00F53400">
        <w:rPr>
          <w:color w:val="000000"/>
          <w:sz w:val="28"/>
          <w:szCs w:val="28"/>
          <w:lang w:val="kk-KZ"/>
        </w:rPr>
        <w:t xml:space="preserve"> жылы 3</w:t>
      </w:r>
      <w:r>
        <w:rPr>
          <w:color w:val="000000"/>
          <w:sz w:val="28"/>
          <w:szCs w:val="28"/>
          <w:lang w:val="kk-KZ"/>
        </w:rPr>
        <w:t>66</w:t>
      </w:r>
      <w:r w:rsidR="00394058" w:rsidRPr="00394058">
        <w:rPr>
          <w:color w:val="000000"/>
          <w:sz w:val="28"/>
          <w:szCs w:val="28"/>
          <w:lang w:val="kk-KZ"/>
        </w:rPr>
        <w:t xml:space="preserve"> қызмет көрсетілді;</w:t>
      </w:r>
    </w:p>
    <w:p w14:paraId="4C791AB3" w14:textId="77FAE442" w:rsidR="00394058" w:rsidRPr="00394058" w:rsidRDefault="0066015D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  <w:t>«</w:t>
      </w:r>
      <w:r w:rsidR="00394058" w:rsidRPr="00394058">
        <w:rPr>
          <w:color w:val="000000"/>
          <w:sz w:val="28"/>
          <w:szCs w:val="28"/>
          <w:lang w:val="kk-KZ"/>
        </w:rPr>
        <w:t>Азаматтарға арналған үкімет</w:t>
      </w:r>
      <w:r>
        <w:rPr>
          <w:color w:val="000000"/>
          <w:sz w:val="28"/>
          <w:szCs w:val="28"/>
          <w:lang w:val="kk-KZ"/>
        </w:rPr>
        <w:t>»</w:t>
      </w:r>
      <w:r w:rsidR="00394058" w:rsidRPr="00394058">
        <w:rPr>
          <w:color w:val="000000"/>
          <w:sz w:val="28"/>
          <w:szCs w:val="28"/>
          <w:lang w:val="kk-KZ"/>
        </w:rPr>
        <w:t xml:space="preserve"> мемлекеттік ко</w:t>
      </w:r>
      <w:r w:rsidR="00F53400">
        <w:rPr>
          <w:color w:val="000000"/>
          <w:sz w:val="28"/>
          <w:szCs w:val="28"/>
          <w:lang w:val="kk-KZ"/>
        </w:rPr>
        <w:t>рпорациясы арқылы көрсетілген-</w:t>
      </w:r>
      <w:r>
        <w:rPr>
          <w:color w:val="000000"/>
          <w:sz w:val="28"/>
          <w:szCs w:val="28"/>
          <w:lang w:val="kk-KZ"/>
        </w:rPr>
        <w:t>8</w:t>
      </w:r>
      <w:r w:rsidR="00394058" w:rsidRPr="00394058">
        <w:rPr>
          <w:color w:val="000000"/>
          <w:sz w:val="28"/>
          <w:szCs w:val="28"/>
          <w:lang w:val="kk-KZ"/>
        </w:rPr>
        <w:t xml:space="preserve"> қызмет;</w:t>
      </w:r>
    </w:p>
    <w:p w14:paraId="5D0212BA" w14:textId="436315BF" w:rsidR="00394058" w:rsidRPr="00394058" w:rsidRDefault="0066015D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  <w:t>К</w:t>
      </w:r>
      <w:r w:rsidR="00394058" w:rsidRPr="00394058">
        <w:rPr>
          <w:color w:val="000000"/>
          <w:sz w:val="28"/>
          <w:szCs w:val="28"/>
          <w:lang w:val="kk-KZ"/>
        </w:rPr>
        <w:t>өрсетілетін қызметті берушінің ақпараттық жүйелері арқылы көрсетілетін қызметті алушымен тікелей байланыс арқылы электрондық түрде көрсетіл</w:t>
      </w:r>
      <w:r w:rsidR="00F53400">
        <w:rPr>
          <w:color w:val="000000"/>
          <w:sz w:val="28"/>
          <w:szCs w:val="28"/>
          <w:lang w:val="kk-KZ"/>
        </w:rPr>
        <w:t xml:space="preserve">ген мемлекеттік қызметтердің </w:t>
      </w:r>
      <w:r>
        <w:rPr>
          <w:color w:val="000000"/>
          <w:sz w:val="28"/>
          <w:szCs w:val="28"/>
          <w:lang w:val="kk-KZ"/>
        </w:rPr>
        <w:t>308</w:t>
      </w:r>
      <w:r w:rsidR="00394058" w:rsidRPr="00394058">
        <w:rPr>
          <w:color w:val="000000"/>
          <w:sz w:val="28"/>
          <w:szCs w:val="28"/>
          <w:lang w:val="kk-KZ"/>
        </w:rPr>
        <w:t xml:space="preserve"> көрсетілетін қызметтер;</w:t>
      </w:r>
    </w:p>
    <w:p w14:paraId="33955146" w14:textId="7B354778" w:rsidR="00394058" w:rsidRPr="00394058" w:rsidRDefault="0066015D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  <w:t>Э</w:t>
      </w:r>
      <w:r w:rsidR="00394058" w:rsidRPr="00394058">
        <w:rPr>
          <w:color w:val="000000"/>
          <w:sz w:val="28"/>
          <w:szCs w:val="28"/>
          <w:lang w:val="kk-KZ"/>
        </w:rPr>
        <w:t>лек</w:t>
      </w:r>
      <w:r w:rsidR="00F53400">
        <w:rPr>
          <w:color w:val="000000"/>
          <w:sz w:val="28"/>
          <w:szCs w:val="28"/>
          <w:lang w:val="kk-KZ"/>
        </w:rPr>
        <w:t xml:space="preserve">трондық үкімет порталы арқылы </w:t>
      </w:r>
      <w:r>
        <w:rPr>
          <w:color w:val="000000"/>
          <w:sz w:val="28"/>
          <w:szCs w:val="28"/>
          <w:lang w:val="kk-KZ"/>
        </w:rPr>
        <w:t>34</w:t>
      </w:r>
      <w:r w:rsidR="00394058" w:rsidRPr="00394058">
        <w:rPr>
          <w:color w:val="000000"/>
          <w:sz w:val="28"/>
          <w:szCs w:val="28"/>
          <w:lang w:val="kk-KZ"/>
        </w:rPr>
        <w:t xml:space="preserve"> қызмет көрсетілді;</w:t>
      </w:r>
    </w:p>
    <w:p w14:paraId="025BACE5" w14:textId="3C3FB52D" w:rsidR="00394058" w:rsidRPr="00394058" w:rsidRDefault="0066015D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  <w:t>К</w:t>
      </w:r>
      <w:r w:rsidR="00394058" w:rsidRPr="00394058">
        <w:rPr>
          <w:color w:val="000000"/>
          <w:sz w:val="28"/>
          <w:szCs w:val="28"/>
          <w:lang w:val="kk-KZ"/>
        </w:rPr>
        <w:t>өрсетілген мемлекеттік қызметтер тікелей мемлекеттік орган арқылы қ</w:t>
      </w:r>
      <w:r w:rsidR="00F53400">
        <w:rPr>
          <w:color w:val="000000"/>
          <w:sz w:val="28"/>
          <w:szCs w:val="28"/>
          <w:lang w:val="kk-KZ"/>
        </w:rPr>
        <w:t>ағаз түрінде -</w:t>
      </w:r>
      <w:r>
        <w:rPr>
          <w:color w:val="000000"/>
          <w:sz w:val="28"/>
          <w:szCs w:val="28"/>
          <w:lang w:val="kk-KZ"/>
        </w:rPr>
        <w:t>16</w:t>
      </w:r>
      <w:r w:rsidR="00394058" w:rsidRPr="00394058">
        <w:rPr>
          <w:color w:val="000000"/>
          <w:sz w:val="28"/>
          <w:szCs w:val="28"/>
          <w:lang w:val="kk-KZ"/>
        </w:rPr>
        <w:t xml:space="preserve"> қызмет.</w:t>
      </w:r>
    </w:p>
    <w:p w14:paraId="12048517" w14:textId="77777777" w:rsidR="00FD3C10" w:rsidRPr="00394058" w:rsidRDefault="00394058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394058">
        <w:rPr>
          <w:color w:val="000000"/>
          <w:sz w:val="28"/>
          <w:szCs w:val="28"/>
          <w:lang w:val="kk-KZ"/>
        </w:rPr>
        <w:t>Барлық мемлекеттік қызметтер тегін көрсетіледі.</w:t>
      </w:r>
    </w:p>
    <w:p w14:paraId="52728A2A" w14:textId="77777777" w:rsidR="00FD3C10" w:rsidRDefault="00FD3C10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E3751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4B34222B" wp14:editId="68068AD9">
            <wp:extent cx="6115050" cy="27908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2B50B1" w14:textId="77777777" w:rsidR="00FD3C10" w:rsidRDefault="00FD3C10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0BC34B34" w14:textId="4A2F6E75" w:rsidR="00394058" w:rsidRPr="00394058" w:rsidRDefault="00600DFF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F53400">
        <w:rPr>
          <w:sz w:val="28"/>
          <w:szCs w:val="28"/>
          <w:lang w:val="kk-KZ"/>
        </w:rPr>
        <w:t>202</w:t>
      </w:r>
      <w:r w:rsidR="000831C9">
        <w:rPr>
          <w:sz w:val="28"/>
          <w:szCs w:val="28"/>
          <w:lang w:val="kk-KZ"/>
        </w:rPr>
        <w:t xml:space="preserve">3 </w:t>
      </w:r>
      <w:r w:rsidR="00F53400">
        <w:rPr>
          <w:sz w:val="28"/>
          <w:szCs w:val="28"/>
          <w:lang w:val="kk-KZ"/>
        </w:rPr>
        <w:t xml:space="preserve">жылы </w:t>
      </w:r>
      <w:r w:rsidR="000831C9">
        <w:rPr>
          <w:sz w:val="28"/>
          <w:szCs w:val="28"/>
          <w:lang w:val="kk-KZ"/>
        </w:rPr>
        <w:t>352</w:t>
      </w:r>
      <w:r w:rsidR="00394058" w:rsidRPr="00394058">
        <w:rPr>
          <w:sz w:val="28"/>
          <w:szCs w:val="28"/>
          <w:lang w:val="kk-KZ"/>
        </w:rPr>
        <w:t xml:space="preserve"> қызмет көрсетілді;</w:t>
      </w:r>
    </w:p>
    <w:p w14:paraId="5E28C682" w14:textId="2D345471" w:rsidR="00394058" w:rsidRPr="00394058" w:rsidRDefault="000831C9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="00394058" w:rsidRPr="00394058">
        <w:rPr>
          <w:sz w:val="28"/>
          <w:szCs w:val="28"/>
          <w:lang w:val="kk-KZ"/>
        </w:rPr>
        <w:t>Азаматтарға арналған үкімет</w:t>
      </w:r>
      <w:r>
        <w:rPr>
          <w:sz w:val="28"/>
          <w:szCs w:val="28"/>
          <w:lang w:val="kk-KZ"/>
        </w:rPr>
        <w:t>»</w:t>
      </w:r>
      <w:r w:rsidR="00394058" w:rsidRPr="00394058">
        <w:rPr>
          <w:sz w:val="28"/>
          <w:szCs w:val="28"/>
          <w:lang w:val="kk-KZ"/>
        </w:rPr>
        <w:t xml:space="preserve"> мемлекеттік кор</w:t>
      </w:r>
      <w:r w:rsidR="00F53400">
        <w:rPr>
          <w:sz w:val="28"/>
          <w:szCs w:val="28"/>
          <w:lang w:val="kk-KZ"/>
        </w:rPr>
        <w:t xml:space="preserve">порациясы арқылы көрсетілген - </w:t>
      </w:r>
      <w:r>
        <w:rPr>
          <w:sz w:val="28"/>
          <w:szCs w:val="28"/>
          <w:lang w:val="kk-KZ"/>
        </w:rPr>
        <w:t>12</w:t>
      </w:r>
      <w:r w:rsidR="00394058" w:rsidRPr="00394058">
        <w:rPr>
          <w:sz w:val="28"/>
          <w:szCs w:val="28"/>
          <w:lang w:val="kk-KZ"/>
        </w:rPr>
        <w:t xml:space="preserve"> қызмет;</w:t>
      </w:r>
    </w:p>
    <w:p w14:paraId="5D54410B" w14:textId="527C18CC" w:rsidR="00394058" w:rsidRPr="00394058" w:rsidRDefault="000831C9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394058" w:rsidRPr="00394058">
        <w:rPr>
          <w:sz w:val="28"/>
          <w:szCs w:val="28"/>
          <w:lang w:val="kk-KZ"/>
        </w:rPr>
        <w:t>көрсетілетін қызметті берушінің ақпараттық жүйелері арқылы көрсетілетін қызметті алушымен тікелей байланыс арқылы электрондық түрде көрсе</w:t>
      </w:r>
      <w:r w:rsidR="00F53400">
        <w:rPr>
          <w:sz w:val="28"/>
          <w:szCs w:val="28"/>
          <w:lang w:val="kk-KZ"/>
        </w:rPr>
        <w:t xml:space="preserve">тілген мемлекеттік қызметтер </w:t>
      </w:r>
      <w:r>
        <w:rPr>
          <w:sz w:val="28"/>
          <w:szCs w:val="28"/>
          <w:lang w:val="kk-KZ"/>
        </w:rPr>
        <w:t>165</w:t>
      </w:r>
      <w:r w:rsidR="00394058" w:rsidRPr="00394058">
        <w:rPr>
          <w:sz w:val="28"/>
          <w:szCs w:val="28"/>
          <w:lang w:val="kk-KZ"/>
        </w:rPr>
        <w:t xml:space="preserve"> қызмет;</w:t>
      </w:r>
    </w:p>
    <w:p w14:paraId="04501858" w14:textId="2204E25F" w:rsidR="00394058" w:rsidRPr="00394058" w:rsidRDefault="000831C9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394058" w:rsidRPr="00394058">
        <w:rPr>
          <w:sz w:val="28"/>
          <w:szCs w:val="28"/>
          <w:lang w:val="kk-KZ"/>
        </w:rPr>
        <w:t>элек</w:t>
      </w:r>
      <w:r w:rsidR="00F53400">
        <w:rPr>
          <w:sz w:val="28"/>
          <w:szCs w:val="28"/>
          <w:lang w:val="kk-KZ"/>
        </w:rPr>
        <w:t xml:space="preserve">трондық үкімет порталы арқылы </w:t>
      </w:r>
      <w:r>
        <w:rPr>
          <w:sz w:val="28"/>
          <w:szCs w:val="28"/>
          <w:lang w:val="kk-KZ"/>
        </w:rPr>
        <w:t>25</w:t>
      </w:r>
      <w:r w:rsidR="00394058" w:rsidRPr="00394058">
        <w:rPr>
          <w:sz w:val="28"/>
          <w:szCs w:val="28"/>
          <w:lang w:val="kk-KZ"/>
        </w:rPr>
        <w:t xml:space="preserve"> қызмет көрсетілді;</w:t>
      </w:r>
    </w:p>
    <w:p w14:paraId="0FC2972D" w14:textId="345F8705" w:rsidR="00394058" w:rsidRPr="00394058" w:rsidRDefault="000831C9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394058" w:rsidRPr="00394058">
        <w:rPr>
          <w:sz w:val="28"/>
          <w:szCs w:val="28"/>
          <w:lang w:val="kk-KZ"/>
        </w:rPr>
        <w:t xml:space="preserve">көрсетілген мемлекеттік қызметтер тікелей мемлекеттік орган арқылы қағаз түрінде </w:t>
      </w:r>
      <w:r w:rsidR="00F53400">
        <w:rPr>
          <w:sz w:val="28"/>
          <w:szCs w:val="28"/>
          <w:lang w:val="kk-KZ"/>
        </w:rPr>
        <w:t>-1</w:t>
      </w:r>
      <w:r>
        <w:rPr>
          <w:sz w:val="28"/>
          <w:szCs w:val="28"/>
          <w:lang w:val="kk-KZ"/>
        </w:rPr>
        <w:t>50</w:t>
      </w:r>
      <w:r w:rsidR="00394058" w:rsidRPr="00394058">
        <w:rPr>
          <w:sz w:val="28"/>
          <w:szCs w:val="28"/>
          <w:lang w:val="kk-KZ"/>
        </w:rPr>
        <w:t xml:space="preserve"> қызмет.</w:t>
      </w:r>
    </w:p>
    <w:p w14:paraId="372E5D75" w14:textId="7E8AD1AE" w:rsidR="007E422F" w:rsidRDefault="000266D8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394058" w:rsidRPr="00394058">
        <w:rPr>
          <w:sz w:val="28"/>
          <w:szCs w:val="28"/>
          <w:lang w:val="kk-KZ"/>
        </w:rPr>
        <w:t>Барлық мемлекеттік қызметтер тегін көрсетіледі.</w:t>
      </w:r>
    </w:p>
    <w:p w14:paraId="08C42F9E" w14:textId="77777777" w:rsidR="00B06356" w:rsidRDefault="00B06356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69637944" w14:textId="77777777" w:rsidR="008920B7" w:rsidRDefault="008920B7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E3751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38A9CABE" wp14:editId="3D0BA477">
            <wp:extent cx="6076950" cy="26098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3020BD" w14:textId="77777777" w:rsidR="00FD3C10" w:rsidRDefault="00FD3C10" w:rsidP="008920B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14:paraId="5964AFE0" w14:textId="20056B67" w:rsidR="00394058" w:rsidRPr="00394058" w:rsidRDefault="00DA5948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3) </w:t>
      </w:r>
      <w:r w:rsidR="00394058" w:rsidRPr="00394058">
        <w:rPr>
          <w:i/>
          <w:sz w:val="28"/>
          <w:szCs w:val="28"/>
          <w:lang w:val="kk-KZ"/>
        </w:rPr>
        <w:t xml:space="preserve">Неғұрлым талап етілетін мемлекеттік қызметтер туралы ақпарат: </w:t>
      </w:r>
      <w:r w:rsidR="00394058" w:rsidRPr="00394058">
        <w:rPr>
          <w:sz w:val="28"/>
          <w:szCs w:val="28"/>
          <w:lang w:val="kk-KZ"/>
        </w:rPr>
        <w:t xml:space="preserve">білім беру саласындағы неғұрлым талап етілетін мемлекеттік қызметтер: </w:t>
      </w:r>
      <w:r w:rsidR="000831C9">
        <w:rPr>
          <w:sz w:val="28"/>
          <w:szCs w:val="28"/>
          <w:lang w:val="kk-KZ"/>
        </w:rPr>
        <w:t>«</w:t>
      </w:r>
      <w:r w:rsidR="00394058" w:rsidRPr="00394058">
        <w:rPr>
          <w:sz w:val="28"/>
          <w:szCs w:val="28"/>
          <w:lang w:val="kk-KZ"/>
        </w:rPr>
        <w:t>Техникалық және кәсіптік, орта білімнен кейінгі білім беру ұйымдарына құжаттарды қабылдау</w:t>
      </w:r>
      <w:r w:rsidR="000831C9">
        <w:rPr>
          <w:sz w:val="28"/>
          <w:szCs w:val="28"/>
          <w:lang w:val="kk-KZ"/>
        </w:rPr>
        <w:t>»</w:t>
      </w:r>
      <w:r w:rsidR="00394058" w:rsidRPr="00394058">
        <w:rPr>
          <w:sz w:val="28"/>
          <w:szCs w:val="28"/>
          <w:lang w:val="kk-KZ"/>
        </w:rPr>
        <w:t>;</w:t>
      </w:r>
    </w:p>
    <w:p w14:paraId="06BC0D94" w14:textId="076DE8BB" w:rsidR="00394058" w:rsidRPr="00394058" w:rsidRDefault="000831C9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="00394058" w:rsidRPr="00394058">
        <w:rPr>
          <w:sz w:val="28"/>
          <w:szCs w:val="28"/>
          <w:lang w:val="kk-KZ"/>
        </w:rPr>
        <w:t>Техникалық және кәсіптік білім беру ұйымдарында білім алушыларға жатақхана беру</w:t>
      </w:r>
      <w:r>
        <w:rPr>
          <w:sz w:val="28"/>
          <w:szCs w:val="28"/>
          <w:lang w:val="kk-KZ"/>
        </w:rPr>
        <w:t>»</w:t>
      </w:r>
      <w:r w:rsidR="00394058" w:rsidRPr="00394058">
        <w:rPr>
          <w:sz w:val="28"/>
          <w:szCs w:val="28"/>
          <w:lang w:val="kk-KZ"/>
        </w:rPr>
        <w:t>;</w:t>
      </w:r>
    </w:p>
    <w:p w14:paraId="77619B23" w14:textId="5B496405" w:rsidR="00F72216" w:rsidRPr="00394058" w:rsidRDefault="000831C9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color w:val="3D3D3D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="00394058" w:rsidRPr="00394058">
        <w:rPr>
          <w:sz w:val="28"/>
          <w:szCs w:val="28"/>
          <w:lang w:val="kk-KZ"/>
        </w:rPr>
        <w:t>Азаматтардың жекелеген санаттарына, сондай-ақ қорғаншылықтағы (қамқоршылықтағы) және патронаттағы адамдарға, техникалық және кәсіптік, орта білімнен кейінгі және жоғары білім беру ұйымдарының білім алушылары мен тәрбиеленушілеріне тегін тамақ беру</w:t>
      </w:r>
      <w:r>
        <w:rPr>
          <w:sz w:val="28"/>
          <w:szCs w:val="28"/>
          <w:lang w:val="kk-KZ"/>
        </w:rPr>
        <w:t>»</w:t>
      </w:r>
      <w:r w:rsidR="00F72216" w:rsidRPr="00394058">
        <w:rPr>
          <w:rStyle w:val="af"/>
          <w:color w:val="3D3D3D"/>
          <w:sz w:val="28"/>
          <w:szCs w:val="28"/>
          <w:lang w:val="kk-KZ"/>
        </w:rPr>
        <w:t>;</w:t>
      </w:r>
    </w:p>
    <w:p w14:paraId="76898CA4" w14:textId="77777777" w:rsidR="00F72216" w:rsidRDefault="009F3446" w:rsidP="00F72216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</w:p>
    <w:p w14:paraId="15E56465" w14:textId="77777777" w:rsidR="00394058" w:rsidRPr="00394058" w:rsidRDefault="009F3446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394058" w:rsidRPr="00394058">
        <w:rPr>
          <w:b/>
          <w:color w:val="000000" w:themeColor="text1"/>
          <w:sz w:val="28"/>
          <w:szCs w:val="28"/>
          <w:lang w:val="kk-KZ"/>
        </w:rPr>
        <w:t>Көрсетілетін қызметті алушылармен жұмыс:</w:t>
      </w:r>
    </w:p>
    <w:p w14:paraId="1C493110" w14:textId="77777777" w:rsidR="00F72216" w:rsidRDefault="00394058" w:rsidP="00394058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 w:rsidRPr="00394058">
        <w:rPr>
          <w:b/>
          <w:color w:val="000000" w:themeColor="text1"/>
          <w:sz w:val="28"/>
          <w:szCs w:val="28"/>
          <w:lang w:val="kk-KZ"/>
        </w:rPr>
        <w:t xml:space="preserve">1) </w:t>
      </w:r>
      <w:r w:rsidRPr="00394058">
        <w:rPr>
          <w:i/>
          <w:color w:val="000000" w:themeColor="text1"/>
          <w:sz w:val="28"/>
          <w:szCs w:val="28"/>
          <w:lang w:val="kk-KZ"/>
        </w:rPr>
        <w:t>Мемлекеттік қызметтер көрсету тәртібі туралы ақпаратқа қол жеткізу көздері мен орындары туралы мәліметтер</w:t>
      </w:r>
      <w:r w:rsidR="000F33F8" w:rsidRPr="00394058">
        <w:rPr>
          <w:i/>
          <w:color w:val="000000" w:themeColor="text1"/>
          <w:sz w:val="28"/>
          <w:szCs w:val="28"/>
          <w:lang w:val="kk-KZ"/>
        </w:rPr>
        <w:t>.</w:t>
      </w:r>
    </w:p>
    <w:p w14:paraId="3EEBF965" w14:textId="77777777" w:rsidR="00F110CC" w:rsidRDefault="00F110CC" w:rsidP="00F72216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</w:p>
    <w:p w14:paraId="7DCB7593" w14:textId="77777777" w:rsidR="00394058" w:rsidRPr="007E422F" w:rsidRDefault="000F33F8" w:rsidP="0039405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394058" w:rsidRPr="007E422F">
        <w:rPr>
          <w:sz w:val="28"/>
          <w:szCs w:val="28"/>
          <w:lang w:val="kk-KZ"/>
        </w:rPr>
        <w:t xml:space="preserve">Көрсетілетін қызметті алушылар үшін барлық қажетті ақпарат (мемлекеттік қызмет көрсететін жауапты қызметкерлер, қызмет көрсету орны, мемлекеттік қызмет көрсету ережесі) ресми интернет-ресурста орналастырылған </w:t>
      </w:r>
      <w:r w:rsidR="00394058" w:rsidRPr="000831C9">
        <w:rPr>
          <w:color w:val="2E74B5" w:themeColor="accent1" w:themeShade="BF"/>
          <w:sz w:val="28"/>
          <w:szCs w:val="28"/>
          <w:lang w:val="kk-KZ"/>
        </w:rPr>
        <w:t>http://pt0003.stepnogorsk.aqmoedu.kz//.</w:t>
      </w:r>
      <w:r w:rsidR="00394058" w:rsidRPr="007E422F">
        <w:rPr>
          <w:sz w:val="28"/>
          <w:szCs w:val="28"/>
          <w:lang w:val="kk-KZ"/>
        </w:rPr>
        <w:t xml:space="preserve"> көрсетілетін мемлекеттік қызметтер туралы ақпарат әлеуметтік желілердің ресми беттерінде жарияланады.</w:t>
      </w:r>
    </w:p>
    <w:p w14:paraId="016A7919" w14:textId="051B3190" w:rsidR="00394058" w:rsidRPr="007E422F" w:rsidRDefault="000831C9" w:rsidP="0039405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394058" w:rsidRPr="007E422F">
        <w:rPr>
          <w:sz w:val="28"/>
          <w:szCs w:val="28"/>
          <w:lang w:val="kk-KZ"/>
        </w:rPr>
        <w:t>Мемлекеттік қызметтерді қолжетімді және сапалы көрсетуді қамтамасыз ету мақсатында колледжде компьютермен, принтермен, сканермен, веб-камерамен, картридермен жабдықталған өзіне-өзі қызмет көрсету бұрышы жұмыс істейді. ҚР электрондық үкімет порталы арқылы қызметтерді өз бетінше электрондық түрде алуға мүмкіндік бар.</w:t>
      </w:r>
    </w:p>
    <w:p w14:paraId="6CB46EC0" w14:textId="7F492711" w:rsidR="00394058" w:rsidRPr="007E422F" w:rsidRDefault="000831C9" w:rsidP="0039405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394058" w:rsidRPr="007E422F">
        <w:rPr>
          <w:sz w:val="28"/>
          <w:szCs w:val="28"/>
          <w:lang w:val="kk-KZ"/>
        </w:rPr>
        <w:t>Колледж фойесінде көрсетілетін мемлекеттік қызметтер туралы неғұрлым қолжетімді ақпарат алу үшін стенд орналастырылған.</w:t>
      </w:r>
    </w:p>
    <w:p w14:paraId="61099E35" w14:textId="346CBB80" w:rsidR="00F110CC" w:rsidRPr="006C2470" w:rsidRDefault="000831C9" w:rsidP="0039405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Style w:val="pageconetntfixer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394058" w:rsidRPr="006C2470">
        <w:rPr>
          <w:sz w:val="28"/>
          <w:szCs w:val="28"/>
          <w:lang w:val="kk-KZ"/>
        </w:rPr>
        <w:t>Колледжде мүмкіндігі шектеулі жандар үшін жағдай жасалған: шақыру түймесі, пандустар, тактильді бағыттаушы жолақтар, санитарлық-гигиеналық үй-жай жиналмалы тұтқалармен жабдықталған</w:t>
      </w:r>
      <w:r w:rsidR="00F110CC" w:rsidRPr="006C2470">
        <w:rPr>
          <w:color w:val="333333"/>
          <w:sz w:val="28"/>
          <w:szCs w:val="28"/>
          <w:shd w:val="clear" w:color="auto" w:fill="FFFFFF"/>
          <w:lang w:val="kk-KZ"/>
        </w:rPr>
        <w:t>.</w:t>
      </w:r>
    </w:p>
    <w:p w14:paraId="49073032" w14:textId="77777777" w:rsidR="00F110CC" w:rsidRPr="006C2470" w:rsidRDefault="00F110CC" w:rsidP="00F72216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ascii="Noto Serif" w:hAnsi="Noto Serif"/>
          <w:sz w:val="28"/>
          <w:szCs w:val="28"/>
          <w:shd w:val="clear" w:color="auto" w:fill="FFFFFF"/>
          <w:lang w:val="kk-KZ"/>
        </w:rPr>
      </w:pPr>
    </w:p>
    <w:p w14:paraId="33D0B8F2" w14:textId="77777777"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ab/>
      </w:r>
      <w:r w:rsidRPr="000F33F8">
        <w:rPr>
          <w:i/>
          <w:color w:val="000000" w:themeColor="text1"/>
          <w:sz w:val="28"/>
          <w:szCs w:val="28"/>
          <w:lang w:val="kk-KZ"/>
        </w:rPr>
        <w:t xml:space="preserve">2) </w:t>
      </w:r>
      <w:r w:rsidR="007E422F" w:rsidRPr="007E422F">
        <w:rPr>
          <w:i/>
          <w:color w:val="000000" w:themeColor="text1"/>
          <w:sz w:val="28"/>
          <w:szCs w:val="28"/>
          <w:lang w:val="kk-KZ"/>
        </w:rPr>
        <w:t>Мемлекеттік қызметтер көрсету тәртібін айқындайтын заңға тәуелді нормативтік құқықтық актілердің жобаларын жария талқылау туралы ақпарат</w:t>
      </w:r>
      <w:r w:rsidRPr="000F33F8">
        <w:rPr>
          <w:i/>
          <w:color w:val="000000" w:themeColor="text1"/>
          <w:sz w:val="28"/>
          <w:szCs w:val="28"/>
          <w:lang w:val="kk-KZ"/>
        </w:rPr>
        <w:t>.</w:t>
      </w:r>
    </w:p>
    <w:p w14:paraId="6953DA07" w14:textId="77777777" w:rsidR="006C7C6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E422F" w:rsidRPr="007E422F">
        <w:rPr>
          <w:color w:val="000000" w:themeColor="text1"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</w:t>
      </w:r>
      <w:r w:rsidR="00AC62B2">
        <w:rPr>
          <w:color w:val="000000" w:themeColor="text1"/>
          <w:sz w:val="28"/>
          <w:szCs w:val="28"/>
          <w:lang w:val="kk-KZ"/>
        </w:rPr>
        <w:t>.</w:t>
      </w:r>
    </w:p>
    <w:p w14:paraId="50E02EA3" w14:textId="77777777" w:rsidR="006C7C61" w:rsidRDefault="006C7C61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4369F2DD" w14:textId="77777777" w:rsidR="006C7C61" w:rsidRDefault="000F33F8" w:rsidP="006C7C61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7E422F" w:rsidRPr="007E422F">
        <w:rPr>
          <w:i/>
          <w:color w:val="000000" w:themeColor="text1"/>
          <w:sz w:val="28"/>
          <w:szCs w:val="28"/>
          <w:lang w:val="kk-KZ"/>
        </w:rPr>
        <w:t>Мемлекеттік қызмет көрсету процесінің ашықтығын қамтамасыз етуге бағытталған іс-шаралар (түсіндіру жұмыстары, семинарлар, кездесулер, сұхбаттар және басқалар).</w:t>
      </w:r>
    </w:p>
    <w:p w14:paraId="5296E558" w14:textId="42CD41B4" w:rsidR="006C7C61" w:rsidRPr="007E422F" w:rsidRDefault="00AC62B2" w:rsidP="00221F3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="007E422F" w:rsidRPr="007E422F">
        <w:rPr>
          <w:color w:val="000000" w:themeColor="text1"/>
          <w:sz w:val="28"/>
          <w:szCs w:val="28"/>
          <w:lang w:val="kk-KZ"/>
        </w:rPr>
        <w:t xml:space="preserve">БАҚ-та мемлекеттік қызметтерді алу тәртібі мен мүмкіндіктері туралы </w:t>
      </w:r>
      <w:r w:rsidR="000831C9">
        <w:rPr>
          <w:color w:val="000000" w:themeColor="text1"/>
          <w:sz w:val="28"/>
          <w:szCs w:val="28"/>
          <w:lang w:val="kk-KZ"/>
        </w:rPr>
        <w:t>15</w:t>
      </w:r>
      <w:r w:rsidR="007E422F" w:rsidRPr="007E422F">
        <w:rPr>
          <w:color w:val="000000" w:themeColor="text1"/>
          <w:sz w:val="28"/>
          <w:szCs w:val="28"/>
          <w:lang w:val="kk-KZ"/>
        </w:rPr>
        <w:t xml:space="preserve"> Ақпараттық мақала жарияланды: газет</w:t>
      </w:r>
      <w:r w:rsidR="00F53400">
        <w:rPr>
          <w:color w:val="000000" w:themeColor="text1"/>
          <w:sz w:val="28"/>
          <w:szCs w:val="28"/>
          <w:lang w:val="kk-KZ"/>
        </w:rPr>
        <w:t xml:space="preserve">тер мен баспа басылымдарында – </w:t>
      </w:r>
      <w:r w:rsidR="000831C9">
        <w:rPr>
          <w:color w:val="000000" w:themeColor="text1"/>
          <w:sz w:val="28"/>
          <w:szCs w:val="28"/>
          <w:lang w:val="kk-KZ"/>
        </w:rPr>
        <w:t>2</w:t>
      </w:r>
      <w:r w:rsidR="007E422F" w:rsidRPr="007E422F">
        <w:rPr>
          <w:color w:val="000000" w:themeColor="text1"/>
          <w:sz w:val="28"/>
          <w:szCs w:val="28"/>
          <w:lang w:val="kk-KZ"/>
        </w:rPr>
        <w:t>, ә</w:t>
      </w:r>
      <w:r w:rsidR="00F53400">
        <w:rPr>
          <w:color w:val="000000" w:themeColor="text1"/>
          <w:sz w:val="28"/>
          <w:szCs w:val="28"/>
          <w:lang w:val="kk-KZ"/>
        </w:rPr>
        <w:t xml:space="preserve">леуметтік желілерде: </w:t>
      </w:r>
      <w:bookmarkStart w:id="0" w:name="_Hlk191465823"/>
      <w:r w:rsidR="00F53400">
        <w:rPr>
          <w:color w:val="000000" w:themeColor="text1"/>
          <w:sz w:val="28"/>
          <w:szCs w:val="28"/>
          <w:lang w:val="kk-KZ"/>
        </w:rPr>
        <w:t>Instagram</w:t>
      </w:r>
      <w:bookmarkEnd w:id="0"/>
      <w:r w:rsidR="00F53400">
        <w:rPr>
          <w:color w:val="000000" w:themeColor="text1"/>
          <w:sz w:val="28"/>
          <w:szCs w:val="28"/>
          <w:lang w:val="kk-KZ"/>
        </w:rPr>
        <w:t>-</w:t>
      </w:r>
      <w:r w:rsidR="000831C9">
        <w:rPr>
          <w:color w:val="000000" w:themeColor="text1"/>
          <w:sz w:val="28"/>
          <w:szCs w:val="28"/>
          <w:lang w:val="kk-KZ"/>
        </w:rPr>
        <w:t>10</w:t>
      </w:r>
      <w:r w:rsidR="00F53400">
        <w:rPr>
          <w:color w:val="000000" w:themeColor="text1"/>
          <w:sz w:val="28"/>
          <w:szCs w:val="28"/>
          <w:lang w:val="kk-KZ"/>
        </w:rPr>
        <w:t xml:space="preserve">, тікелей эфирлер өткізу – </w:t>
      </w:r>
      <w:r w:rsidR="000831C9">
        <w:rPr>
          <w:color w:val="000000" w:themeColor="text1"/>
          <w:sz w:val="28"/>
          <w:szCs w:val="28"/>
          <w:lang w:val="kk-KZ"/>
        </w:rPr>
        <w:t>2</w:t>
      </w:r>
      <w:r w:rsidR="007E422F" w:rsidRPr="007E422F">
        <w:rPr>
          <w:color w:val="000000" w:themeColor="text1"/>
          <w:sz w:val="28"/>
          <w:szCs w:val="28"/>
          <w:lang w:val="kk-KZ"/>
        </w:rPr>
        <w:t>, Мемлекеттік қызметтер көрсету сапасын арттыру жөніндегі директордың жанынан кеңес өткізілді</w:t>
      </w:r>
      <w:r w:rsidR="006C7C61" w:rsidRPr="007E422F">
        <w:rPr>
          <w:color w:val="000000" w:themeColor="text1"/>
          <w:sz w:val="28"/>
          <w:szCs w:val="28"/>
          <w:lang w:val="kk-KZ"/>
        </w:rPr>
        <w:t>.</w:t>
      </w:r>
    </w:p>
    <w:p w14:paraId="01E951BD" w14:textId="77777777" w:rsidR="00221F3E" w:rsidRPr="007E422F" w:rsidRDefault="00221F3E" w:rsidP="00221F3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6EF1814B" w14:textId="77777777" w:rsidR="00EA2861" w:rsidRPr="006C7C61" w:rsidRDefault="000F33F8" w:rsidP="006C7C61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6C7C6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B51DB5" w:rsidRPr="006C7C61">
        <w:rPr>
          <w:rFonts w:ascii="Times New Roman" w:hAnsi="Times New Roman" w:cs="Times New Roman"/>
          <w:b/>
          <w:sz w:val="28"/>
          <w:szCs w:val="28"/>
          <w:lang w:val="kk-KZ"/>
        </w:rPr>
        <w:t>. </w:t>
      </w:r>
      <w:r w:rsidR="007E422F" w:rsidRPr="007E422F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 көрсету үдерістерін жетілдіру жөніндегі қызмет</w:t>
      </w:r>
      <w:r w:rsidR="00ED78C0" w:rsidRPr="006C7C6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41FA1EF2" w14:textId="77777777" w:rsidR="000F33F8" w:rsidRPr="000F33F8" w:rsidRDefault="000F33F8" w:rsidP="007E422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 xml:space="preserve">1)  </w:t>
      </w:r>
      <w:r w:rsidR="007E422F" w:rsidRPr="007E422F">
        <w:rPr>
          <w:i/>
          <w:sz w:val="28"/>
          <w:szCs w:val="28"/>
          <w:lang w:val="kk-KZ"/>
        </w:rPr>
        <w:t>Мемлекеттік қызметтер көрсету процестерін оңтайландыру және автоматтандыру нәтижелері</w:t>
      </w:r>
      <w:r w:rsidRPr="000F33F8">
        <w:rPr>
          <w:i/>
          <w:sz w:val="28"/>
          <w:szCs w:val="28"/>
          <w:lang w:val="kk-KZ"/>
        </w:rPr>
        <w:t>.</w:t>
      </w:r>
    </w:p>
    <w:p w14:paraId="33820EB2" w14:textId="2B779ACE" w:rsidR="007E422F" w:rsidRPr="007E422F" w:rsidRDefault="000F33F8" w:rsidP="007E422F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="007E422F" w:rsidRPr="007E422F">
        <w:rPr>
          <w:rFonts w:eastAsia="Calibri"/>
          <w:sz w:val="28"/>
          <w:szCs w:val="28"/>
          <w:lang w:val="kk-KZ" w:eastAsia="en-US"/>
        </w:rPr>
        <w:t xml:space="preserve">Сыбайлас жемқорлық тәуекелдерін азайту және мемлекеттік қызметтер көрсету сапасын арттыру мақсатында </w:t>
      </w:r>
      <w:r w:rsidR="000831C9">
        <w:rPr>
          <w:rFonts w:eastAsia="Calibri"/>
          <w:sz w:val="28"/>
          <w:szCs w:val="28"/>
          <w:lang w:val="kk-KZ" w:eastAsia="en-US"/>
        </w:rPr>
        <w:t>«</w:t>
      </w:r>
      <w:r w:rsidR="007E422F" w:rsidRPr="007E422F">
        <w:rPr>
          <w:rFonts w:eastAsia="Calibri"/>
          <w:sz w:val="28"/>
          <w:szCs w:val="28"/>
          <w:lang w:val="kk-KZ" w:eastAsia="en-US"/>
        </w:rPr>
        <w:t>College Smart Nation</w:t>
      </w:r>
      <w:r w:rsidR="000831C9">
        <w:rPr>
          <w:rFonts w:eastAsia="Calibri"/>
          <w:sz w:val="28"/>
          <w:szCs w:val="28"/>
          <w:lang w:val="kk-KZ" w:eastAsia="en-US"/>
        </w:rPr>
        <w:t>»</w:t>
      </w:r>
      <w:r w:rsidR="00F53400">
        <w:rPr>
          <w:rFonts w:eastAsia="Calibri"/>
          <w:sz w:val="28"/>
          <w:szCs w:val="28"/>
          <w:lang w:val="kk-KZ" w:eastAsia="en-US"/>
        </w:rPr>
        <w:t xml:space="preserve"> ақпараттық жүйесінде </w:t>
      </w:r>
      <w:r w:rsidR="007E422F" w:rsidRPr="007E422F">
        <w:rPr>
          <w:rFonts w:eastAsia="Calibri"/>
          <w:sz w:val="28"/>
          <w:szCs w:val="28"/>
          <w:lang w:val="kk-KZ" w:eastAsia="en-US"/>
        </w:rPr>
        <w:t xml:space="preserve"> мемлекеттік қызмет автоматтандырылды.</w:t>
      </w:r>
    </w:p>
    <w:p w14:paraId="1F7A81E8" w14:textId="35CCB947" w:rsidR="00024DCE" w:rsidRDefault="007E422F" w:rsidP="007E422F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sz w:val="28"/>
          <w:szCs w:val="28"/>
          <w:lang w:val="kk-KZ"/>
        </w:rPr>
      </w:pPr>
      <w:r w:rsidRPr="007E422F">
        <w:rPr>
          <w:rFonts w:eastAsia="Calibri"/>
          <w:sz w:val="28"/>
          <w:szCs w:val="28"/>
          <w:lang w:val="kk-KZ" w:eastAsia="en-US"/>
        </w:rPr>
        <w:t xml:space="preserve">Сонымен қатар, қолда бар </w:t>
      </w:r>
      <w:r w:rsidR="000831C9">
        <w:rPr>
          <w:rFonts w:eastAsia="Calibri"/>
          <w:sz w:val="28"/>
          <w:szCs w:val="28"/>
          <w:lang w:val="kk-KZ" w:eastAsia="en-US"/>
        </w:rPr>
        <w:t>«</w:t>
      </w:r>
      <w:r w:rsidRPr="007E422F">
        <w:rPr>
          <w:rFonts w:eastAsia="Calibri"/>
          <w:sz w:val="28"/>
          <w:szCs w:val="28"/>
          <w:lang w:val="kk-KZ" w:eastAsia="en-US"/>
        </w:rPr>
        <w:t>College Smart Nation</w:t>
      </w:r>
      <w:r w:rsidR="000831C9">
        <w:rPr>
          <w:rFonts w:eastAsia="Calibri"/>
          <w:sz w:val="28"/>
          <w:szCs w:val="28"/>
          <w:lang w:val="kk-KZ" w:eastAsia="en-US"/>
        </w:rPr>
        <w:t>»</w:t>
      </w:r>
      <w:r w:rsidRPr="007E422F">
        <w:rPr>
          <w:rFonts w:eastAsia="Calibri"/>
          <w:sz w:val="28"/>
          <w:szCs w:val="28"/>
          <w:lang w:val="kk-KZ" w:eastAsia="en-US"/>
        </w:rPr>
        <w:t xml:space="preserve"> ақпараттық жүйесі колледждегі оқу процесін цифрлық форматта автоматтандыруға мүмкіндік берді: талапкерлерден құжаттарды қабылдау, оқуға қабылдау, оқудан шығару туралы бұйрықтар; оқу жоспарлары, журналдар</w:t>
      </w:r>
      <w:r w:rsidR="00024DCE">
        <w:rPr>
          <w:sz w:val="28"/>
          <w:szCs w:val="28"/>
          <w:lang w:val="kk-KZ"/>
        </w:rPr>
        <w:t>.</w:t>
      </w:r>
    </w:p>
    <w:p w14:paraId="39D66072" w14:textId="77777777" w:rsidR="006C7C61" w:rsidRDefault="006C7C61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</w:p>
    <w:p w14:paraId="703ED3F9" w14:textId="77777777" w:rsidR="00C77EE8" w:rsidRPr="00E457BC" w:rsidRDefault="00E457BC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E457BC">
        <w:rPr>
          <w:i/>
          <w:sz w:val="28"/>
          <w:szCs w:val="28"/>
          <w:lang w:val="kk-KZ"/>
        </w:rPr>
        <w:t xml:space="preserve">2) </w:t>
      </w:r>
      <w:r w:rsidR="007E422F" w:rsidRPr="007E422F">
        <w:rPr>
          <w:i/>
          <w:sz w:val="28"/>
          <w:szCs w:val="28"/>
          <w:lang w:val="kk-KZ"/>
        </w:rPr>
        <w:t>Мемлекеттік қызмет көрсету саласындағы қызметкерлердің біліктілігін арттыруға бағытталған іс шаралар</w:t>
      </w:r>
      <w:r w:rsidR="00C77EE8" w:rsidRPr="00E457BC">
        <w:rPr>
          <w:i/>
          <w:sz w:val="28"/>
          <w:szCs w:val="28"/>
          <w:lang w:val="kk-KZ"/>
        </w:rPr>
        <w:t xml:space="preserve">. </w:t>
      </w:r>
    </w:p>
    <w:p w14:paraId="3556DA23" w14:textId="77777777" w:rsidR="00507A1A" w:rsidRDefault="00C77EE8" w:rsidP="00B51DB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7E422F" w:rsidRPr="007E422F">
        <w:rPr>
          <w:sz w:val="28"/>
          <w:szCs w:val="28"/>
          <w:lang w:val="kk-KZ"/>
        </w:rPr>
        <w:t>Тау-кен техникалық колледжінде қажетті компьютерлік техникамен қамтамасыз етілген 4 қызметкер мемлекеттік қызмет көрсетеді</w:t>
      </w:r>
      <w:r w:rsidR="00507A1A">
        <w:rPr>
          <w:sz w:val="28"/>
          <w:szCs w:val="28"/>
          <w:lang w:val="kk-KZ"/>
        </w:rPr>
        <w:t xml:space="preserve">. </w:t>
      </w:r>
    </w:p>
    <w:p w14:paraId="5FFB5318" w14:textId="3FA87073" w:rsidR="00F53400" w:rsidRDefault="00F53400" w:rsidP="00B51DB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F53400">
        <w:rPr>
          <w:sz w:val="28"/>
          <w:szCs w:val="28"/>
          <w:lang w:val="kk-KZ"/>
        </w:rPr>
        <w:t>202</w:t>
      </w:r>
      <w:r w:rsidR="000831C9">
        <w:rPr>
          <w:sz w:val="28"/>
          <w:szCs w:val="28"/>
          <w:lang w:val="kk-KZ"/>
        </w:rPr>
        <w:t>4</w:t>
      </w:r>
      <w:r w:rsidRPr="00F53400">
        <w:rPr>
          <w:sz w:val="28"/>
          <w:szCs w:val="28"/>
          <w:lang w:val="kk-KZ"/>
        </w:rPr>
        <w:t xml:space="preserve"> жылы колледждің </w:t>
      </w:r>
      <w:r w:rsidR="000831C9">
        <w:rPr>
          <w:sz w:val="28"/>
          <w:szCs w:val="28"/>
          <w:lang w:val="kk-KZ"/>
        </w:rPr>
        <w:t>3</w:t>
      </w:r>
      <w:r w:rsidRPr="00F53400">
        <w:rPr>
          <w:sz w:val="28"/>
          <w:szCs w:val="28"/>
          <w:lang w:val="kk-KZ"/>
        </w:rPr>
        <w:t xml:space="preserve"> қызметкері мемлекеттік қызмет көрсету мәселелері бойынша біліктілікті арттыру курстарынан өтті</w:t>
      </w:r>
    </w:p>
    <w:p w14:paraId="52490FB8" w14:textId="77777777" w:rsidR="00271EB9" w:rsidRDefault="00B51DB5" w:rsidP="00271EB9">
      <w:pPr>
        <w:pBdr>
          <w:bottom w:val="single" w:sz="4" w:space="31" w:color="FFFFFF"/>
        </w:pBdr>
        <w:spacing w:after="0" w:line="240" w:lineRule="auto"/>
        <w:ind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9F3446" w:rsidRPr="007E422F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7E422F" w:rsidRPr="007E422F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Мемлекеттік қызмет көрсету сапасын бақылау</w:t>
      </w:r>
      <w:r w:rsidR="007B6CF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14:paraId="1B5A577E" w14:textId="57ECEB12" w:rsidR="005E0159" w:rsidRPr="007E422F" w:rsidRDefault="00E457BC" w:rsidP="00271EB9">
      <w:pPr>
        <w:pBdr>
          <w:bottom w:val="single" w:sz="4" w:space="31" w:color="FFFFFF"/>
        </w:pBdr>
        <w:spacing w:after="0" w:line="240" w:lineRule="auto"/>
        <w:ind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7E422F" w:rsidRPr="007E422F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Мемлекеттік қызмет көрсету мәселелері бойынша көрсетілетін қызметті алушылардың шағымдары туралы ақпарат</w:t>
      </w:r>
      <w:r w:rsidR="005E0159" w:rsidRPr="007E422F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.</w:t>
      </w:r>
    </w:p>
    <w:p w14:paraId="0D7C5E46" w14:textId="24EB53BC" w:rsidR="00271EB9" w:rsidRDefault="005E0159" w:rsidP="000831C9">
      <w:pPr>
        <w:pBdr>
          <w:bottom w:val="single" w:sz="4" w:space="31" w:color="FFFFFF"/>
        </w:pBdr>
        <w:spacing w:after="0" w:line="240" w:lineRule="auto"/>
        <w:ind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53400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831C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E422F" w:rsidRPr="007E422F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туралы шағымдар түскен жоқ</w:t>
      </w:r>
      <w:r w:rsidRPr="007E422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BDCCB3E" w14:textId="77777777" w:rsidR="00271EB9" w:rsidRDefault="005E0159" w:rsidP="00271EB9">
      <w:pPr>
        <w:pBdr>
          <w:bottom w:val="single" w:sz="4" w:space="31" w:color="FFFFFF"/>
        </w:pBdr>
        <w:spacing w:after="0" w:line="240" w:lineRule="auto"/>
        <w:ind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 w:rsidRPr="007E42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57B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="00E457BC" w:rsidRPr="00F110C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="007E422F" w:rsidRPr="007E422F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Мемлекеттік қызметтер көрсету сапасын ішкі бақылау нәтижелері</w:t>
      </w:r>
      <w:r w:rsidRPr="007E422F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.</w:t>
      </w:r>
      <w:r w:rsidRPr="00F110C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E422F" w:rsidRPr="007E42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Колледжде көрсетілетін қызметтердің сапасына ішкі бақылау тұрақты негізде жүзеге асырылады, оларды жақсарту және уақтылы көрсету бойынша жұмыс жүргізіледі, бұл мемлекеттік қызметтерді сапалы және қолжетімді көрсетудің ажырамас бөлігі болып табылады.</w:t>
      </w:r>
      <w:r w:rsid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</w:r>
    </w:p>
    <w:p w14:paraId="435139C5" w14:textId="77777777" w:rsidR="00271EB9" w:rsidRDefault="00E457BC" w:rsidP="00271EB9">
      <w:pPr>
        <w:pBdr>
          <w:bottom w:val="single" w:sz="4" w:space="31" w:color="FFFFFF"/>
        </w:pBdr>
        <w:spacing w:after="0" w:line="240" w:lineRule="auto"/>
        <w:ind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 xml:space="preserve">3) </w:t>
      </w:r>
      <w:r w:rsidR="007E422F" w:rsidRPr="007E422F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Мемлекеттік қызметтер көрсету сапасының қоғамдық мониторингінің нәтижелері</w:t>
      </w:r>
      <w:r w:rsidR="005E0159" w:rsidRPr="007E422F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.</w:t>
      </w:r>
    </w:p>
    <w:p w14:paraId="7496D9F2" w14:textId="3410FE99" w:rsidR="00F110CC" w:rsidRDefault="004F1356" w:rsidP="00271EB9">
      <w:pPr>
        <w:pBdr>
          <w:bottom w:val="single" w:sz="4" w:space="31" w:color="FFFFFF"/>
        </w:pBdr>
        <w:spacing w:after="0" w:line="240" w:lineRule="auto"/>
        <w:ind w:hanging="28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lastRenderedPageBreak/>
        <w:tab/>
      </w:r>
      <w:r w:rsidR="007E422F" w:rsidRPr="007E422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Қоғамдық мони</w:t>
      </w:r>
      <w:r w:rsidR="00DA6F64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торинг нәтижелеріне сәйкес, 202</w:t>
      </w:r>
      <w:r w:rsidR="000831C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4</w:t>
      </w:r>
      <w:r w:rsidR="007E422F" w:rsidRPr="007E422F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жылы Мемлекеттік қызмет көрсету сапасына мемлекеттік қызмет көрсету мерзімдерінде бұзушылықтар анықталған жоқ. Мемлекеттік қызметтердің бұзылуына жол бермеу бойынша шаралар қабылдануда</w:t>
      </w:r>
      <w:r w:rsidR="00C6581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. </w:t>
      </w:r>
    </w:p>
    <w:p w14:paraId="5A341F8F" w14:textId="77777777" w:rsidR="00507A1A" w:rsidRDefault="00C77EE8" w:rsidP="007E422F">
      <w:pPr>
        <w:pStyle w:val="a9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7E422F" w:rsidRPr="007E422F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Көрсетілетін қызметті алушылардың мемлекеттік қызметтер көрсету сапасына одан әрі тиімділігі мен қанағаттанушылығын арттыру перспективалары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14:paraId="1CAB9A87" w14:textId="77777777" w:rsidR="007E422F" w:rsidRPr="007E422F" w:rsidRDefault="007E422F" w:rsidP="007E422F">
      <w:pPr>
        <w:pStyle w:val="a9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7E422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Көрсетілетін қызметті алушылардың мемлекеттік қызмет көрсету сапасына қанағаттану деңгейін арттыру мақсатында колледжде мақсатты жұмыс жүргізілуде.</w:t>
      </w:r>
    </w:p>
    <w:p w14:paraId="7E53DDE5" w14:textId="3344D3C6" w:rsidR="007E422F" w:rsidRPr="007E422F" w:rsidRDefault="00DA6F64" w:rsidP="007E422F">
      <w:pPr>
        <w:pStyle w:val="a9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202</w:t>
      </w:r>
      <w:r w:rsidR="000831C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5</w:t>
      </w:r>
      <w:r w:rsidR="007E422F" w:rsidRPr="007E422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жылға мемлекеттік қызмет көрсету сапасын жақсартуға бағытталған іс-шаралар жоспары әзірленді:</w:t>
      </w:r>
    </w:p>
    <w:p w14:paraId="72748483" w14:textId="77777777" w:rsidR="007E422F" w:rsidRPr="007E422F" w:rsidRDefault="007E422F" w:rsidP="007E422F">
      <w:pPr>
        <w:pStyle w:val="a9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7E422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- Мемлекеттік қызмет көрсету мерзімдерін бұзуға жол бермеу;</w:t>
      </w:r>
    </w:p>
    <w:p w14:paraId="7B0C8C33" w14:textId="2D2F76C6" w:rsidR="007E422F" w:rsidRPr="007E422F" w:rsidRDefault="00DA6F64" w:rsidP="007E422F">
      <w:pPr>
        <w:pStyle w:val="a9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- </w:t>
      </w:r>
      <w:r w:rsidR="007E422F" w:rsidRPr="007E422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БАҚ арқылы мемлекеттік қызметтер көрсету тәртібі туралы халықты уақтылы хабардар ету, стендтерде және ресми Интернет-ресурстарда ақпарат орналастыру, мемлекеттік қызметтер көрсету сапасын арттыру бойынша семинарлар, кеңестер өткізу;</w:t>
      </w:r>
    </w:p>
    <w:p w14:paraId="2B6B6F0C" w14:textId="421A86EA" w:rsidR="007E422F" w:rsidRPr="007E422F" w:rsidRDefault="007E422F" w:rsidP="007E422F">
      <w:pPr>
        <w:pStyle w:val="a9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7E422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- </w:t>
      </w:r>
      <w:r w:rsidR="000266D8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«</w:t>
      </w:r>
      <w:r w:rsidRPr="007E422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электрондық үкімет</w:t>
      </w:r>
      <w:r w:rsidR="000266D8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» </w:t>
      </w:r>
      <w:r w:rsidRPr="007E422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порталы арқылы мемлекеттік қызметтерді алу мүмкіндіктері туралы көрсетілетін қызметті алушыларды ақпараттандыру және танымал ету бойынша іс-шаралар өткізу;</w:t>
      </w:r>
    </w:p>
    <w:p w14:paraId="538FF633" w14:textId="7746FE7E" w:rsidR="008671D1" w:rsidRDefault="007E422F" w:rsidP="007E422F">
      <w:pPr>
        <w:pStyle w:val="a9"/>
        <w:pBdr>
          <w:bottom w:val="single" w:sz="4" w:space="31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6C2470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- Мемлекеттік қызмет көрсету саласындағы қызметкерлердің біліктілігін арттыру.</w:t>
      </w:r>
    </w:p>
    <w:p w14:paraId="799E1637" w14:textId="40C7324B" w:rsidR="004620CA" w:rsidRPr="004620CA" w:rsidRDefault="004620CA" w:rsidP="004620CA">
      <w:pPr>
        <w:rPr>
          <w:lang w:val="kk-KZ"/>
        </w:rPr>
      </w:pPr>
    </w:p>
    <w:p w14:paraId="34E139E5" w14:textId="3F76C714" w:rsidR="004620CA" w:rsidRPr="004620CA" w:rsidRDefault="004620CA" w:rsidP="004620CA">
      <w:pPr>
        <w:rPr>
          <w:lang w:val="kk-KZ"/>
        </w:rPr>
      </w:pPr>
    </w:p>
    <w:p w14:paraId="4AC02FA5" w14:textId="5D1EB822" w:rsidR="004620CA" w:rsidRPr="004620CA" w:rsidRDefault="004620CA" w:rsidP="004620CA">
      <w:pPr>
        <w:tabs>
          <w:tab w:val="left" w:pos="1200"/>
        </w:tabs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ab/>
      </w:r>
      <w:r w:rsidRPr="004620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Бөлімше меңгерушісі                               </w:t>
      </w:r>
      <w:r w:rsidR="000266D8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Pr="004620C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0266D8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4620C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0266D8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Бор</w:t>
      </w:r>
    </w:p>
    <w:p w14:paraId="2ED9883D" w14:textId="77777777" w:rsidR="004620CA" w:rsidRPr="004620CA" w:rsidRDefault="004620CA" w:rsidP="004620CA">
      <w:pPr>
        <w:rPr>
          <w:lang w:val="kk-KZ"/>
        </w:rPr>
      </w:pPr>
    </w:p>
    <w:sectPr w:rsidR="004620CA" w:rsidRPr="004620CA" w:rsidSect="006C7C61">
      <w:pgSz w:w="11906" w:h="16838"/>
      <w:pgMar w:top="851" w:right="851" w:bottom="709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BC45" w14:textId="77777777" w:rsidR="002D047D" w:rsidRDefault="002D047D" w:rsidP="00C20CD6">
      <w:pPr>
        <w:spacing w:after="0" w:line="240" w:lineRule="auto"/>
      </w:pPr>
      <w:r>
        <w:separator/>
      </w:r>
    </w:p>
  </w:endnote>
  <w:endnote w:type="continuationSeparator" w:id="0">
    <w:p w14:paraId="7B5911BE" w14:textId="77777777" w:rsidR="002D047D" w:rsidRDefault="002D047D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5E70" w14:textId="77777777" w:rsidR="002D047D" w:rsidRDefault="002D047D" w:rsidP="00C20CD6">
      <w:pPr>
        <w:spacing w:after="0" w:line="240" w:lineRule="auto"/>
      </w:pPr>
      <w:r>
        <w:separator/>
      </w:r>
    </w:p>
  </w:footnote>
  <w:footnote w:type="continuationSeparator" w:id="0">
    <w:p w14:paraId="3C67375C" w14:textId="77777777" w:rsidR="002D047D" w:rsidRDefault="002D047D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EA2"/>
    <w:rsid w:val="00020590"/>
    <w:rsid w:val="00024103"/>
    <w:rsid w:val="00024DCE"/>
    <w:rsid w:val="000266D8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6B57"/>
    <w:rsid w:val="000831C9"/>
    <w:rsid w:val="0009104B"/>
    <w:rsid w:val="000A0173"/>
    <w:rsid w:val="000A6B5F"/>
    <w:rsid w:val="000B00EC"/>
    <w:rsid w:val="000B4B48"/>
    <w:rsid w:val="000D223B"/>
    <w:rsid w:val="000F0E47"/>
    <w:rsid w:val="000F1A15"/>
    <w:rsid w:val="000F33F8"/>
    <w:rsid w:val="000F4BEC"/>
    <w:rsid w:val="000F7A57"/>
    <w:rsid w:val="001024B3"/>
    <w:rsid w:val="001111E6"/>
    <w:rsid w:val="00130141"/>
    <w:rsid w:val="001431AF"/>
    <w:rsid w:val="00147F4D"/>
    <w:rsid w:val="00165768"/>
    <w:rsid w:val="00166C64"/>
    <w:rsid w:val="001922E1"/>
    <w:rsid w:val="001A174F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431"/>
    <w:rsid w:val="00211746"/>
    <w:rsid w:val="002216B1"/>
    <w:rsid w:val="00221F3E"/>
    <w:rsid w:val="00223957"/>
    <w:rsid w:val="002301B8"/>
    <w:rsid w:val="00232EA4"/>
    <w:rsid w:val="00242578"/>
    <w:rsid w:val="00265D2F"/>
    <w:rsid w:val="0026743D"/>
    <w:rsid w:val="00271EB9"/>
    <w:rsid w:val="00273BD9"/>
    <w:rsid w:val="00274C22"/>
    <w:rsid w:val="0028139D"/>
    <w:rsid w:val="002834FB"/>
    <w:rsid w:val="00285146"/>
    <w:rsid w:val="0028678C"/>
    <w:rsid w:val="00287929"/>
    <w:rsid w:val="002A12FE"/>
    <w:rsid w:val="002B5465"/>
    <w:rsid w:val="002C1C0D"/>
    <w:rsid w:val="002D047D"/>
    <w:rsid w:val="002D27AA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227EF"/>
    <w:rsid w:val="003355D8"/>
    <w:rsid w:val="00352140"/>
    <w:rsid w:val="0037468D"/>
    <w:rsid w:val="003822C6"/>
    <w:rsid w:val="00392AF8"/>
    <w:rsid w:val="00394058"/>
    <w:rsid w:val="003A6E71"/>
    <w:rsid w:val="003B72A8"/>
    <w:rsid w:val="003C0000"/>
    <w:rsid w:val="003C1BC4"/>
    <w:rsid w:val="003C2BFD"/>
    <w:rsid w:val="003C7BA9"/>
    <w:rsid w:val="003D52A3"/>
    <w:rsid w:val="003E10CA"/>
    <w:rsid w:val="003E4CEE"/>
    <w:rsid w:val="003E6297"/>
    <w:rsid w:val="003F69CC"/>
    <w:rsid w:val="00400A29"/>
    <w:rsid w:val="00401EAF"/>
    <w:rsid w:val="00402411"/>
    <w:rsid w:val="00404113"/>
    <w:rsid w:val="00417E1C"/>
    <w:rsid w:val="004219AC"/>
    <w:rsid w:val="00422FED"/>
    <w:rsid w:val="00426F4D"/>
    <w:rsid w:val="004330CF"/>
    <w:rsid w:val="00444813"/>
    <w:rsid w:val="004528C3"/>
    <w:rsid w:val="00456FB0"/>
    <w:rsid w:val="004613EB"/>
    <w:rsid w:val="004620CA"/>
    <w:rsid w:val="004732FD"/>
    <w:rsid w:val="00475370"/>
    <w:rsid w:val="00484419"/>
    <w:rsid w:val="00486626"/>
    <w:rsid w:val="0048795D"/>
    <w:rsid w:val="004A7C9F"/>
    <w:rsid w:val="004D2FE5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07A1A"/>
    <w:rsid w:val="005103E5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27F1"/>
    <w:rsid w:val="0059474F"/>
    <w:rsid w:val="005A147B"/>
    <w:rsid w:val="005B251F"/>
    <w:rsid w:val="005B7375"/>
    <w:rsid w:val="005C4ED2"/>
    <w:rsid w:val="005C7BDD"/>
    <w:rsid w:val="005D0C34"/>
    <w:rsid w:val="005D5A91"/>
    <w:rsid w:val="005E0159"/>
    <w:rsid w:val="005E1C57"/>
    <w:rsid w:val="005E6594"/>
    <w:rsid w:val="005F4E78"/>
    <w:rsid w:val="005F6C8A"/>
    <w:rsid w:val="00600DFF"/>
    <w:rsid w:val="006038F4"/>
    <w:rsid w:val="0063776D"/>
    <w:rsid w:val="00652E08"/>
    <w:rsid w:val="0066015D"/>
    <w:rsid w:val="00662C97"/>
    <w:rsid w:val="006632BF"/>
    <w:rsid w:val="006638DC"/>
    <w:rsid w:val="00663B6B"/>
    <w:rsid w:val="0066742D"/>
    <w:rsid w:val="006822E4"/>
    <w:rsid w:val="00690C86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470"/>
    <w:rsid w:val="006C2901"/>
    <w:rsid w:val="006C2ED6"/>
    <w:rsid w:val="006C53A7"/>
    <w:rsid w:val="006C7C61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84CAE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43B9"/>
    <w:rsid w:val="007E422F"/>
    <w:rsid w:val="007E4E49"/>
    <w:rsid w:val="007F41DF"/>
    <w:rsid w:val="008007E7"/>
    <w:rsid w:val="0080118C"/>
    <w:rsid w:val="00801FA5"/>
    <w:rsid w:val="00810B4C"/>
    <w:rsid w:val="00825F00"/>
    <w:rsid w:val="00847D88"/>
    <w:rsid w:val="00857632"/>
    <w:rsid w:val="008622BD"/>
    <w:rsid w:val="00867102"/>
    <w:rsid w:val="008671D1"/>
    <w:rsid w:val="008726D3"/>
    <w:rsid w:val="008769E2"/>
    <w:rsid w:val="00880595"/>
    <w:rsid w:val="0088301C"/>
    <w:rsid w:val="008830FE"/>
    <w:rsid w:val="00891811"/>
    <w:rsid w:val="008920B7"/>
    <w:rsid w:val="008976C8"/>
    <w:rsid w:val="008A4119"/>
    <w:rsid w:val="008B70ED"/>
    <w:rsid w:val="008C3408"/>
    <w:rsid w:val="008C4BB0"/>
    <w:rsid w:val="008C6887"/>
    <w:rsid w:val="008D4B4B"/>
    <w:rsid w:val="008D6FB2"/>
    <w:rsid w:val="008D7765"/>
    <w:rsid w:val="008E20E5"/>
    <w:rsid w:val="008E26ED"/>
    <w:rsid w:val="008E2887"/>
    <w:rsid w:val="008E6EB9"/>
    <w:rsid w:val="008F1204"/>
    <w:rsid w:val="008F7C3F"/>
    <w:rsid w:val="00906120"/>
    <w:rsid w:val="009062F1"/>
    <w:rsid w:val="00913045"/>
    <w:rsid w:val="00917598"/>
    <w:rsid w:val="009241DF"/>
    <w:rsid w:val="0093518F"/>
    <w:rsid w:val="00940DBE"/>
    <w:rsid w:val="00947EDE"/>
    <w:rsid w:val="00952C82"/>
    <w:rsid w:val="00955CE4"/>
    <w:rsid w:val="00957A55"/>
    <w:rsid w:val="00963D7B"/>
    <w:rsid w:val="0097170A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D4DFC"/>
    <w:rsid w:val="009E66C5"/>
    <w:rsid w:val="009F3446"/>
    <w:rsid w:val="009F445C"/>
    <w:rsid w:val="009F7239"/>
    <w:rsid w:val="00A051F8"/>
    <w:rsid w:val="00A053E7"/>
    <w:rsid w:val="00A06817"/>
    <w:rsid w:val="00A15457"/>
    <w:rsid w:val="00A24945"/>
    <w:rsid w:val="00A2796A"/>
    <w:rsid w:val="00A27A86"/>
    <w:rsid w:val="00A31914"/>
    <w:rsid w:val="00A41229"/>
    <w:rsid w:val="00A416A3"/>
    <w:rsid w:val="00A43B6C"/>
    <w:rsid w:val="00A47869"/>
    <w:rsid w:val="00A67667"/>
    <w:rsid w:val="00A80F0A"/>
    <w:rsid w:val="00A81E7C"/>
    <w:rsid w:val="00A87787"/>
    <w:rsid w:val="00AA0AF5"/>
    <w:rsid w:val="00AB1531"/>
    <w:rsid w:val="00AB1FCF"/>
    <w:rsid w:val="00AB2063"/>
    <w:rsid w:val="00AB3D04"/>
    <w:rsid w:val="00AC62B2"/>
    <w:rsid w:val="00AD26DA"/>
    <w:rsid w:val="00AE0A6A"/>
    <w:rsid w:val="00AE252F"/>
    <w:rsid w:val="00AE6664"/>
    <w:rsid w:val="00B05400"/>
    <w:rsid w:val="00B06356"/>
    <w:rsid w:val="00B17CA2"/>
    <w:rsid w:val="00B41E34"/>
    <w:rsid w:val="00B500AA"/>
    <w:rsid w:val="00B51DB5"/>
    <w:rsid w:val="00B56F95"/>
    <w:rsid w:val="00B636DE"/>
    <w:rsid w:val="00B70B75"/>
    <w:rsid w:val="00B74052"/>
    <w:rsid w:val="00B8614D"/>
    <w:rsid w:val="00B90BBA"/>
    <w:rsid w:val="00BA0E78"/>
    <w:rsid w:val="00BA3C0F"/>
    <w:rsid w:val="00BB35EC"/>
    <w:rsid w:val="00BB61BE"/>
    <w:rsid w:val="00BC3DA7"/>
    <w:rsid w:val="00BC5D6F"/>
    <w:rsid w:val="00BC7FB7"/>
    <w:rsid w:val="00BD065D"/>
    <w:rsid w:val="00BD1CB7"/>
    <w:rsid w:val="00C035FE"/>
    <w:rsid w:val="00C20CD6"/>
    <w:rsid w:val="00C2253C"/>
    <w:rsid w:val="00C25F34"/>
    <w:rsid w:val="00C37FBA"/>
    <w:rsid w:val="00C40B23"/>
    <w:rsid w:val="00C4555B"/>
    <w:rsid w:val="00C56FD2"/>
    <w:rsid w:val="00C62C69"/>
    <w:rsid w:val="00C65816"/>
    <w:rsid w:val="00C77EE8"/>
    <w:rsid w:val="00C87AC5"/>
    <w:rsid w:val="00C9076F"/>
    <w:rsid w:val="00CA4680"/>
    <w:rsid w:val="00CB4F60"/>
    <w:rsid w:val="00CC0C77"/>
    <w:rsid w:val="00CC6770"/>
    <w:rsid w:val="00CF2E1B"/>
    <w:rsid w:val="00D00642"/>
    <w:rsid w:val="00D0530D"/>
    <w:rsid w:val="00D27842"/>
    <w:rsid w:val="00D402D7"/>
    <w:rsid w:val="00D44D23"/>
    <w:rsid w:val="00D542EA"/>
    <w:rsid w:val="00D56907"/>
    <w:rsid w:val="00D62437"/>
    <w:rsid w:val="00D62DD1"/>
    <w:rsid w:val="00D66F74"/>
    <w:rsid w:val="00D6775F"/>
    <w:rsid w:val="00D747AC"/>
    <w:rsid w:val="00D76F93"/>
    <w:rsid w:val="00D83D3F"/>
    <w:rsid w:val="00D9448E"/>
    <w:rsid w:val="00D95E8C"/>
    <w:rsid w:val="00DA3136"/>
    <w:rsid w:val="00DA5948"/>
    <w:rsid w:val="00DA6F64"/>
    <w:rsid w:val="00DC3666"/>
    <w:rsid w:val="00DC4E20"/>
    <w:rsid w:val="00DC585D"/>
    <w:rsid w:val="00DC6ADA"/>
    <w:rsid w:val="00DD079B"/>
    <w:rsid w:val="00DD260A"/>
    <w:rsid w:val="00DF10BB"/>
    <w:rsid w:val="00DF6006"/>
    <w:rsid w:val="00E1100F"/>
    <w:rsid w:val="00E14BA2"/>
    <w:rsid w:val="00E2009E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4503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110CC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3400"/>
    <w:rsid w:val="00F575B4"/>
    <w:rsid w:val="00F72216"/>
    <w:rsid w:val="00F750E7"/>
    <w:rsid w:val="00F90193"/>
    <w:rsid w:val="00F90E57"/>
    <w:rsid w:val="00F97D41"/>
    <w:rsid w:val="00FB74B1"/>
    <w:rsid w:val="00FD3C10"/>
    <w:rsid w:val="00FD61F9"/>
    <w:rsid w:val="00FD68C9"/>
    <w:rsid w:val="00FE081B"/>
    <w:rsid w:val="00FE4E13"/>
    <w:rsid w:val="00FF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BA202"/>
  <w15:docId w15:val="{6191A234-2ECD-496F-8C8E-2C495861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F7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Emphasis"/>
    <w:basedOn w:val="a0"/>
    <w:uiPriority w:val="20"/>
    <w:qFormat/>
    <w:rsid w:val="00F72216"/>
    <w:rPr>
      <w:i/>
      <w:iCs/>
    </w:rPr>
  </w:style>
  <w:style w:type="paragraph" w:styleId="af0">
    <w:name w:val="Title"/>
    <w:basedOn w:val="a"/>
    <w:link w:val="af1"/>
    <w:uiPriority w:val="99"/>
    <w:qFormat/>
    <w:rsid w:val="00F722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F722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pageconetntfixer">
    <w:name w:val="pageconetntfixer"/>
    <w:basedOn w:val="a0"/>
    <w:rsid w:val="00F1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2024 жылы көрсетілген қызметтер</a:t>
            </a:r>
            <a:endParaRPr lang="ru-RU" sz="10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4925465140946149"/>
          <c:y val="5.988858987563273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жылы көрсетілген қызметтер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0AD-4E32-B1CF-8A778A9F71B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AD-4E32-B1CF-8A778A9F71B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0AD-4E32-B1CF-8A778A9F71BE}"/>
              </c:ext>
            </c:extLst>
          </c:dPt>
          <c:cat>
            <c:strRef>
              <c:f>Лист1!$A$2:$A$5</c:f>
              <c:strCache>
                <c:ptCount val="4"/>
                <c:pt idx="0">
                  <c:v>Көрсетілетін қызметті берушінің кеңсесі арқылы </c:v>
                </c:pt>
                <c:pt idx="1">
                  <c:v>Электронды портал арқылы</c:v>
                </c:pt>
                <c:pt idx="2">
                  <c:v>Мемлекеттік корпорация арқылы</c:v>
                </c:pt>
                <c:pt idx="3">
                  <c:v>электрондық түрде көрсетілетін қызметті берушінің АЖ арқылы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34</c:v>
                </c:pt>
                <c:pt idx="2">
                  <c:v>8</c:v>
                </c:pt>
                <c:pt idx="3">
                  <c:v>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0AD-4E32-B1CF-8A778A9F7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2660480"/>
        <c:axId val="72658944"/>
      </c:barChart>
      <c:valAx>
        <c:axId val="726589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2660480"/>
        <c:crosses val="autoZero"/>
        <c:crossBetween val="between"/>
      </c:valAx>
      <c:catAx>
        <c:axId val="726604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26589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</c:legendEntry>
      <c:layout>
        <c:manualLayout>
          <c:xMode val="edge"/>
          <c:yMode val="edge"/>
          <c:x val="5.4226137739121841E-2"/>
          <c:y val="0.71153440290953418"/>
          <c:w val="0.89999991680913149"/>
          <c:h val="0.254710345507152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K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2023  жылы көрсетілген қызметтер</a:t>
            </a:r>
            <a:endParaRPr lang="ru-RU" sz="10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4925465140946149"/>
          <c:y val="5.988858987563273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2023 год оказанных услуг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3CF-40FA-9C8E-84DD41637B5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3CF-40FA-9C8E-84DD41637B5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3CF-40FA-9C8E-84DD41637B5D}"/>
              </c:ext>
            </c:extLst>
          </c:dPt>
          <c:cat>
            <c:strRef>
              <c:f>Лист1!$A$2:$A$5</c:f>
              <c:strCache>
                <c:ptCount val="4"/>
                <c:pt idx="0">
                  <c:v>Көрсетілетін қызметті берушінің кеңсесі арқылы </c:v>
                </c:pt>
                <c:pt idx="1">
                  <c:v>Электронды портал арқылы</c:v>
                </c:pt>
                <c:pt idx="2">
                  <c:v>Мемлекеттік корпорация арқылы</c:v>
                </c:pt>
                <c:pt idx="3">
                  <c:v>электрондық түрде көрсетілетін қызметті берушінің АЖ арқылы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150</c:v>
                </c:pt>
                <c:pt idx="1">
                  <c:v>25</c:v>
                </c:pt>
                <c:pt idx="2">
                  <c:v>12</c:v>
                </c:pt>
                <c:pt idx="3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3CF-40FA-9C8E-84DD41637B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2798976"/>
        <c:axId val="72797184"/>
      </c:barChart>
      <c:valAx>
        <c:axId val="727971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2798976"/>
        <c:crosses val="autoZero"/>
        <c:crossBetween val="between"/>
      </c:valAx>
      <c:catAx>
        <c:axId val="727989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27971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KZ"/>
          </a:p>
        </c:txPr>
      </c:legendEntry>
      <c:layout>
        <c:manualLayout>
          <c:xMode val="edge"/>
          <c:yMode val="edge"/>
          <c:x val="5.4226137739121841E-2"/>
          <c:y val="0.71022242657623991"/>
          <c:w val="0.89999991680913138"/>
          <c:h val="0.256022376764948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K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6B7B8-2120-45A7-9A18-076113F4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2024-05-20T07:59:00Z</cp:lastPrinted>
  <dcterms:created xsi:type="dcterms:W3CDTF">2024-02-23T08:20:00Z</dcterms:created>
  <dcterms:modified xsi:type="dcterms:W3CDTF">2025-02-26T07:43:00Z</dcterms:modified>
</cp:coreProperties>
</file>